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rPr>
          <w:rFonts w:ascii="Arial" w:hAnsi="Arial"/>
          <w:sz w:val="28"/>
          <w:szCs w:val="28"/>
        </w:rPr>
      </w:pPr>
      <w:bookmarkStart w:id="0" w:name="_GoBack"/>
      <w:bookmarkEnd w:id="0"/>
      <w:r>
        <w:rPr>
          <w:rFonts w:cs="Arial" w:ascii="Arial" w:hAnsi="Arial"/>
          <w:bCs/>
          <w:color w:val="000000"/>
          <w:sz w:val="28"/>
          <w:szCs w:val="28"/>
          <w:u w:val="single"/>
        </w:rPr>
        <w:t xml:space="preserve">УЧАСТКОВАЯ ИЗБИРАТЕЛЬНАЯ КОМИССИЯ   № 515 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Тюменская область, В</w:t>
      </w:r>
      <w:r>
        <w:rPr>
          <w:rFonts w:eastAsia="Times New Roman" w:cs="Times New Roman" w:ascii="Arial" w:hAnsi="Arial"/>
          <w:sz w:val="22"/>
          <w:szCs w:val="22"/>
          <w:lang w:eastAsia="ru-RU"/>
        </w:rPr>
        <w:t>агайский</w:t>
      </w:r>
      <w:r>
        <w:rPr>
          <w:rFonts w:cs="Arial" w:ascii="Arial" w:hAnsi="Arial"/>
          <w:sz w:val="22"/>
          <w:szCs w:val="22"/>
        </w:rPr>
        <w:t xml:space="preserve"> район, с. Шишкина, ул. Зеленая, 5а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28"/>
          <w:szCs w:val="28"/>
        </w:rPr>
        <w:t>РЕШЕНИЕ</w:t>
      </w:r>
    </w:p>
    <w:p>
      <w:pPr>
        <w:pStyle w:val="Normal"/>
        <w:ind w:left="-284" w:firstLine="284"/>
        <w:jc w:val="both"/>
        <w:rPr>
          <w:rFonts w:ascii="Arial" w:hAnsi="Arial"/>
          <w:sz w:val="28"/>
          <w:szCs w:val="28"/>
        </w:rPr>
      </w:pPr>
      <w:r>
        <w:rPr>
          <w:rFonts w:cs="Arial" w:ascii="Arial" w:hAnsi="Arial"/>
          <w:bCs/>
          <w:sz w:val="28"/>
          <w:szCs w:val="28"/>
        </w:rPr>
        <w:t>25 июня 2021года</w:t>
        <w:tab/>
        <w:tab/>
        <w:tab/>
        <w:tab/>
        <w:t xml:space="preserve">                                                   № </w:t>
      </w:r>
      <w:r>
        <w:rPr>
          <w:rFonts w:cs="Arial" w:ascii="Arial" w:hAnsi="Arial"/>
          <w:bCs/>
          <w:sz w:val="26"/>
          <w:szCs w:val="26"/>
        </w:rPr>
        <w:t>2</w:t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с. Шишкина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Вагайский муниципальный район</w:t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О возложении полномочий окружной избирательной комиссии по дополнительным выборам депутата  Думы Шишкинского сельского поселения Вагайского муниципального района четвертого созыва </w:t>
      </w:r>
    </w:p>
    <w:p>
      <w:pPr>
        <w:pStyle w:val="Normal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по одномандатному избирательному округу № 1</w:t>
      </w:r>
    </w:p>
    <w:p>
      <w:pPr>
        <w:pStyle w:val="Normal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на участковую избирательную комиссию  № 515                            (день голосования –  19 сентября 2021года)</w:t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ind w:firstLine="708"/>
        <w:jc w:val="both"/>
        <w:rPr>
          <w:rFonts w:ascii="Arial" w:hAnsi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Заслушав председателя  участковой избирательной комиссии № 515  Н.В.Ракитину, мнения членов комиссии, в соответствии с пунктом 9 статьи 20, пунктом 1 статьи 25 Федерального закона «Об основных гарантиях избирательных прав и права на участие в референдуме граждан Российской Федерации», частью 4 статьи 17 Избирательного кодекса (Закона) Тюменской области, участковая избирательная  комиссия  № 515   РЕШИЛА:</w:t>
      </w:r>
    </w:p>
    <w:p>
      <w:pPr>
        <w:pStyle w:val="Normal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rFonts w:ascii="Arial" w:hAnsi="Arial"/>
          <w:sz w:val="28"/>
          <w:szCs w:val="28"/>
        </w:rPr>
      </w:pPr>
      <w:r>
        <w:rPr>
          <w:rFonts w:cs="Arial" w:ascii="Arial" w:hAnsi="Arial"/>
          <w:bCs/>
          <w:sz w:val="28"/>
          <w:szCs w:val="28"/>
        </w:rPr>
        <w:t xml:space="preserve">1. Возложить на участковую </w:t>
      </w:r>
      <w:r>
        <w:rPr>
          <w:rFonts w:cs="Arial" w:ascii="Arial" w:hAnsi="Arial"/>
          <w:sz w:val="28"/>
          <w:szCs w:val="28"/>
        </w:rPr>
        <w:t xml:space="preserve">избирательную комиссию № 515 </w:t>
      </w:r>
      <w:r>
        <w:rPr>
          <w:rFonts w:cs="Arial" w:ascii="Arial" w:hAnsi="Arial"/>
          <w:bCs/>
          <w:sz w:val="28"/>
          <w:szCs w:val="28"/>
        </w:rPr>
        <w:t xml:space="preserve">полномочия окружной избирательной комиссии </w:t>
      </w:r>
      <w:r>
        <w:rPr>
          <w:rFonts w:cs="Arial" w:ascii="Arial" w:hAnsi="Arial"/>
          <w:sz w:val="28"/>
          <w:szCs w:val="28"/>
        </w:rPr>
        <w:t>по дополнительным выборам депутата Думы Шишкинского  сельского поселения Вагайского муниципального района четвертого созыва по одномандатному избирательному округу № 1 (день голосования –19 сентября 2021 года).</w:t>
      </w:r>
    </w:p>
    <w:p>
      <w:pPr>
        <w:pStyle w:val="Normal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ind w:firstLine="72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sz w:val="28"/>
          <w:szCs w:val="28"/>
        </w:rPr>
        <w:t>2. Обнародовать настоящее решение в установленном порядке.</w:t>
      </w:r>
    </w:p>
    <w:p>
      <w:pPr>
        <w:pStyle w:val="Normal"/>
        <w:jc w:val="both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both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both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rPr>
          <w:rFonts w:ascii="Arial" w:hAnsi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Председатель                                                                          Н.В.Ракитина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28"/>
          <w:szCs w:val="28"/>
        </w:rPr>
        <w:tab/>
        <w:tab/>
      </w:r>
    </w:p>
    <w:p>
      <w:pPr>
        <w:pStyle w:val="Normal"/>
        <w:tabs>
          <w:tab w:val="clear" w:pos="708"/>
          <w:tab w:val="left" w:pos="6847" w:leader="none"/>
        </w:tabs>
        <w:jc w:val="both"/>
        <w:rPr>
          <w:rFonts w:ascii="Arial" w:hAnsi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Секретарь </w:t>
        <w:tab/>
        <w:t xml:space="preserve">          Е.В.Ишимцева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28"/>
          <w:szCs w:val="28"/>
        </w:rPr>
        <w:t xml:space="preserve">                                                                                             </w:t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8" w:right="851" w:header="0" w:top="1135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ind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34f81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e34f81"/>
    <w:pPr>
      <w:keepNext w:val="true"/>
      <w:overflowPunct w:val="true"/>
      <w:jc w:val="center"/>
      <w:outlineLvl w:val="0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e34f81"/>
    <w:rPr/>
  </w:style>
  <w:style w:type="character" w:styleId="Strong">
    <w:name w:val="Strong"/>
    <w:qFormat/>
    <w:rsid w:val="00752dd9"/>
    <w:rPr>
      <w:rFonts w:ascii="Tahoma" w:hAnsi="Tahoma" w:cs="Tahoma"/>
      <w:b/>
      <w:bCs/>
      <w:sz w:val="18"/>
      <w:szCs w:val="18"/>
    </w:rPr>
  </w:style>
  <w:style w:type="character" w:styleId="ListLabel1">
    <w:name w:val="ListLabel 1"/>
    <w:qFormat/>
    <w:rPr>
      <w:rFonts w:eastAsia="Times New Roman" w:cs="Times New Roman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rsid w:val="008b7e31"/>
    <w:pPr>
      <w:spacing w:before="0" w:after="12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Style18">
    <w:name w:val="Footer"/>
    <w:basedOn w:val="Normal"/>
    <w:rsid w:val="00e34f8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 w:customStyle="1">
    <w:name w:val="Знак Знак Знак Знак"/>
    <w:basedOn w:val="Normal"/>
    <w:qFormat/>
    <w:rsid w:val="00e34f81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BlockText">
    <w:name w:val="Block Text"/>
    <w:basedOn w:val="Normal"/>
    <w:qFormat/>
    <w:rsid w:val="00d814cf"/>
    <w:pPr>
      <w:spacing w:lineRule="exact" w:line="200"/>
      <w:ind w:left="-69" w:right="-71" w:hanging="0"/>
      <w:jc w:val="center"/>
    </w:pPr>
    <w:rPr>
      <w:sz w:val="20"/>
      <w:szCs w:val="20"/>
    </w:rPr>
  </w:style>
  <w:style w:type="paragraph" w:styleId="NormalWeb">
    <w:name w:val="Normal (Web)"/>
    <w:basedOn w:val="Normal"/>
    <w:qFormat/>
    <w:rsid w:val="00752dd9"/>
    <w:pPr>
      <w:spacing w:beforeAutospacing="1" w:afterAutospacing="1"/>
    </w:pPr>
    <w:rPr>
      <w:rFonts w:ascii="Tahoma" w:hAnsi="Tahoma" w:cs="Tahoma"/>
      <w:sz w:val="18"/>
      <w:szCs w:val="18"/>
    </w:rPr>
  </w:style>
  <w:style w:type="paragraph" w:styleId="HTMLPreformatted">
    <w:name w:val="HTML Preformatted"/>
    <w:basedOn w:val="Normal"/>
    <w:qFormat/>
    <w:rsid w:val="00126597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qFormat/>
    <w:rsid w:val="00df0432"/>
    <w:pPr/>
    <w:rPr>
      <w:rFonts w:ascii="Tahoma" w:hAnsi="Tahoma" w:cs="Tahoma"/>
      <w:sz w:val="16"/>
      <w:szCs w:val="16"/>
    </w:rPr>
  </w:style>
  <w:style w:type="paragraph" w:styleId="Style20">
    <w:name w:val="Body Text Indent"/>
    <w:basedOn w:val="Normal"/>
    <w:rsid w:val="00292474"/>
    <w:pPr>
      <w:ind w:firstLine="708"/>
      <w:jc w:val="both"/>
    </w:pPr>
    <w:rPr/>
  </w:style>
  <w:style w:type="paragraph" w:styleId="ConsPlusTitle" w:customStyle="1">
    <w:name w:val="ConsPlusTitle"/>
    <w:qFormat/>
    <w:rsid w:val="00332cd2"/>
    <w:pPr>
      <w:widowControl w:val="false"/>
      <w:bidi w:val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8"/>
      <w:szCs w:val="28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LibreOffice/6.2.5.2$Windows_X86_64 LibreOffice_project/1ec314fa52f458adc18c4f025c545a4e8b22c159</Application>
  <Pages>1</Pages>
  <Words>162</Words>
  <Characters>1138</Characters>
  <CharactersWithSpaces>1561</CharactersWithSpaces>
  <Paragraphs>16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2020-05-29T10:08:00Z</dcterms:created>
  <dc:creator>userinet</dc:creator>
  <dc:description/>
  <dc:language>ru-RU</dc:language>
  <cp:lastModifiedBy/>
  <cp:lastPrinted>2015-05-15T05:25:00Z</cp:lastPrinted>
  <dcterms:modified xsi:type="dcterms:W3CDTF">2021-06-29T10:55:32Z</dcterms:modified>
  <cp:revision>13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